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b w:val="0"/>
          <w:bCs w:val="0"/>
          <w:sz w:val="36"/>
          <w:szCs w:val="36"/>
        </w:rPr>
      </w:pPr>
      <w:r>
        <w:rPr>
          <w:rFonts w:hint="eastAsia" w:ascii="微软雅黑" w:hAnsi="微软雅黑" w:eastAsia="微软雅黑"/>
          <w:b w:val="0"/>
          <w:bCs w:val="0"/>
          <w:sz w:val="36"/>
          <w:szCs w:val="36"/>
          <w:lang w:val="en-US" w:eastAsia="zh-CN"/>
        </w:rPr>
        <w:t>完整性测试仪</w:t>
      </w:r>
      <w:r>
        <w:rPr>
          <w:rFonts w:hint="eastAsia" w:ascii="微软雅黑" w:hAnsi="微软雅黑" w:eastAsia="微软雅黑"/>
          <w:b w:val="0"/>
          <w:bCs w:val="0"/>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根据工作需求，拟采购完整性测试仪2台。</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3015</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竞争性磋商文件</w:t>
      </w:r>
      <w:r>
        <w:rPr>
          <w:rFonts w:hint="eastAsia" w:ascii="宋体" w:hAnsi="宋体" w:eastAsia="宋体"/>
          <w:b/>
        </w:rPr>
        <w:t>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竞争性磋商文件</w:t>
      </w:r>
      <w:r>
        <w:rPr>
          <w:rFonts w:hint="eastAsia" w:ascii="宋体" w:hAnsi="宋体" w:eastAsia="宋体"/>
        </w:rPr>
        <w:t>。未从以下联系人处获取</w:t>
      </w:r>
      <w:r>
        <w:rPr>
          <w:rFonts w:hint="eastAsia" w:ascii="宋体" w:hAnsi="宋体" w:eastAsia="宋体"/>
          <w:lang w:val="en-US" w:eastAsia="zh-CN"/>
        </w:rPr>
        <w:t>竞争性磋商</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27</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竞争性磋商</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bookmarkStart w:id="2" w:name="_GoBack"/>
      <w:bookmarkEnd w:id="2"/>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w:t>
      </w:r>
      <w:r>
        <w:rPr>
          <w:rFonts w:hint="eastAsia" w:ascii="宋体" w:hAnsi="宋体" w:eastAsia="宋体"/>
          <w:b/>
        </w:rPr>
        <w:t>联系人：</w:t>
      </w:r>
      <w:r>
        <w:rPr>
          <w:rFonts w:hint="eastAsia" w:ascii="宋体" w:hAnsi="宋体" w:eastAsia="宋体"/>
          <w:lang w:val="en-US" w:eastAsia="zh-CN"/>
        </w:rPr>
        <w:t>严</w:t>
      </w:r>
      <w:r>
        <w:rPr>
          <w:rFonts w:hint="eastAsia" w:ascii="宋体" w:hAnsi="宋体" w:eastAsia="宋体"/>
        </w:rPr>
        <w:t>先生，电话02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郑先生，电话15982096081</w:t>
      </w:r>
      <w:r>
        <w:rPr>
          <w:rFonts w:hint="eastAsia" w:ascii="宋体" w:hAnsi="宋体" w:eastAsia="宋体"/>
        </w:rPr>
        <w:t> </w:t>
      </w:r>
      <w:r>
        <w:rPr>
          <w:rFonts w:ascii="宋体" w:hAnsi="宋体" w:eastAsia="宋体"/>
        </w:rPr>
        <w:t xml:space="preserve"> </w:t>
      </w:r>
    </w:p>
    <w:p>
      <w:pPr>
        <w:snapToGrid w:val="0"/>
        <w:spacing w:line="360" w:lineRule="auto"/>
        <w:ind w:firstLine="1260" w:firstLineChars="600"/>
        <w:rPr>
          <w:rFonts w:ascii="宋体" w:hAnsi="宋体" w:eastAsia="宋体"/>
        </w:rPr>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5720532"/>
    <w:rsid w:val="23CE7069"/>
    <w:rsid w:val="25F26BC5"/>
    <w:rsid w:val="32481494"/>
    <w:rsid w:val="3338797B"/>
    <w:rsid w:val="3C50771A"/>
    <w:rsid w:val="41AE669B"/>
    <w:rsid w:val="456762A0"/>
    <w:rsid w:val="476662A5"/>
    <w:rsid w:val="50500EF4"/>
    <w:rsid w:val="51577584"/>
    <w:rsid w:val="5DFA2AF6"/>
    <w:rsid w:val="7E6C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578</Words>
  <Characters>638</Characters>
  <Lines>0</Lines>
  <Paragraphs>0</Paragraphs>
  <TotalTime>18</TotalTime>
  <ScaleCrop>false</ScaleCrop>
  <LinksUpToDate>false</LinksUpToDate>
  <CharactersWithSpaces>643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2022-11-11T02:26:00Z</dcterms:created>
  <dc:creator>820928杨敏</dc:creator>
  <cp:lastModifiedBy>严元刚</cp:lastModifiedBy>
  <dcterms:modified xsi:type="dcterms:W3CDTF">2023-02-20T07:29:01Z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8F3D95B5AA614F9DB73276C3FC4C80C5</vt:lpwstr>
  </property>
</Properties>
</file>